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6A720" w14:textId="2D934A07" w:rsidR="00D76AFB" w:rsidRDefault="00586B77">
      <w:pPr>
        <w:rPr>
          <w:sz w:val="48"/>
          <w:szCs w:val="48"/>
        </w:rPr>
      </w:pPr>
      <w:r>
        <w:rPr>
          <w:sz w:val="48"/>
          <w:szCs w:val="48"/>
        </w:rPr>
        <w:t xml:space="preserve">    </w:t>
      </w:r>
      <w:r w:rsidR="00610D62">
        <w:rPr>
          <w:sz w:val="48"/>
          <w:szCs w:val="48"/>
        </w:rPr>
        <w:t>„Střecha – mechanická dílna“</w:t>
      </w:r>
      <w:r w:rsidR="00F30D18">
        <w:rPr>
          <w:sz w:val="48"/>
          <w:szCs w:val="48"/>
        </w:rPr>
        <w:t xml:space="preserve"> SŠ a ZŠ Oselce</w:t>
      </w:r>
      <w:bookmarkStart w:id="0" w:name="_GoBack"/>
      <w:bookmarkEnd w:id="0"/>
    </w:p>
    <w:p w14:paraId="1C214F0C" w14:textId="688C54BB" w:rsidR="00586B77" w:rsidRDefault="00586B77">
      <w:pPr>
        <w:rPr>
          <w:sz w:val="40"/>
          <w:szCs w:val="40"/>
        </w:rPr>
      </w:pPr>
      <w:r>
        <w:rPr>
          <w:sz w:val="40"/>
          <w:szCs w:val="40"/>
        </w:rPr>
        <w:t>POPIS STÁVAJÍCIHO</w:t>
      </w:r>
      <w:r w:rsidR="00610D62">
        <w:rPr>
          <w:sz w:val="40"/>
          <w:szCs w:val="40"/>
        </w:rPr>
        <w:t xml:space="preserve"> </w:t>
      </w:r>
      <w:r>
        <w:rPr>
          <w:sz w:val="40"/>
          <w:szCs w:val="40"/>
        </w:rPr>
        <w:t>STAVU:</w:t>
      </w:r>
    </w:p>
    <w:p w14:paraId="2BD1D166" w14:textId="2B5B0A47" w:rsidR="00586B77" w:rsidRDefault="00586B77">
      <w:pPr>
        <w:rPr>
          <w:sz w:val="40"/>
          <w:szCs w:val="40"/>
        </w:rPr>
      </w:pPr>
    </w:p>
    <w:p w14:paraId="5EA5FF90" w14:textId="793029D0" w:rsidR="00586B77" w:rsidRDefault="00586B77">
      <w:pPr>
        <w:rPr>
          <w:sz w:val="24"/>
          <w:szCs w:val="24"/>
        </w:rPr>
      </w:pPr>
      <w:r>
        <w:rPr>
          <w:sz w:val="24"/>
          <w:szCs w:val="24"/>
        </w:rPr>
        <w:t>Objekt k rekonstrukci, se nachází v areálu SŠ a ZŠ OSELCE (Plzeň-jih). Je to, z větší části ,objekt ,, DÍLEN(2/3),, a z objektu pro bydlení ,, UBYKACE (1/3),,.</w:t>
      </w:r>
    </w:p>
    <w:p w14:paraId="78826606" w14:textId="2EFBA5F6" w:rsidR="000A4CE3" w:rsidRDefault="00586B77">
      <w:pPr>
        <w:rPr>
          <w:sz w:val="24"/>
          <w:szCs w:val="24"/>
        </w:rPr>
      </w:pPr>
      <w:r>
        <w:rPr>
          <w:sz w:val="24"/>
          <w:szCs w:val="24"/>
        </w:rPr>
        <w:t xml:space="preserve">STŘEŠNÍ PLÁŠTĚ, obojí objektů, jsou v havarijním stavu. Do objektů zatéká, </w:t>
      </w:r>
      <w:r w:rsidR="000A4CE3">
        <w:rPr>
          <w:sz w:val="24"/>
          <w:szCs w:val="24"/>
        </w:rPr>
        <w:t>což způsobilo, že na mnoha místech jsou uhnilá záhlaví krokvových trámu, dokonce část krovu se bude muset vyměnit. Oba objekty jsou propojeny (navazují na sebe) střešním pláštěm, i když se jedná o dva odlišné typy konstrukce. Na objektu pro bydlení, se jedná o střechu ,,VALBOVOU,, u objektu dílen, je to střecha ,, SEDLOVÁ,, ,napojená na okolní dílny a haly.</w:t>
      </w:r>
    </w:p>
    <w:p w14:paraId="47C10F57" w14:textId="11F39551" w:rsidR="00586B77" w:rsidRDefault="000A4CE3">
      <w:pPr>
        <w:rPr>
          <w:sz w:val="24"/>
          <w:szCs w:val="24"/>
        </w:rPr>
      </w:pPr>
      <w:r>
        <w:rPr>
          <w:sz w:val="24"/>
          <w:szCs w:val="24"/>
        </w:rPr>
        <w:t xml:space="preserve">Střešní pláště jsou s hliníkových ,, TRAPÉZOVÝCH,, plechů (70 léta), které vykazují poškození, typu: </w:t>
      </w:r>
    </w:p>
    <w:p w14:paraId="48B40670" w14:textId="62876177" w:rsidR="000A4CE3" w:rsidRDefault="000A4C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425986">
        <w:rPr>
          <w:sz w:val="24"/>
          <w:szCs w:val="24"/>
        </w:rPr>
        <w:t>prorezlé a úplně chybějící kotvící šrouby, chybějící těsnící pásy a tmely</w:t>
      </w:r>
    </w:p>
    <w:p w14:paraId="62B9ACB9" w14:textId="1E80683F" w:rsidR="00425986" w:rsidRDefault="00425986">
      <w:pPr>
        <w:rPr>
          <w:sz w:val="24"/>
          <w:szCs w:val="24"/>
        </w:rPr>
      </w:pPr>
      <w:r>
        <w:rPr>
          <w:sz w:val="24"/>
          <w:szCs w:val="24"/>
        </w:rPr>
        <w:t>-úplně chybí zábrany proti sněhu (zůstali jenom díry po úchytech)</w:t>
      </w:r>
    </w:p>
    <w:p w14:paraId="3F2C0DA2" w14:textId="4F8B0802" w:rsidR="00425986" w:rsidRDefault="00425986">
      <w:pPr>
        <w:rPr>
          <w:sz w:val="24"/>
          <w:szCs w:val="24"/>
        </w:rPr>
      </w:pPr>
      <w:r>
        <w:rPr>
          <w:sz w:val="24"/>
          <w:szCs w:val="24"/>
        </w:rPr>
        <w:t>-oplechování větracích nadstřešních konstrukcí chybí nebo je v havarijním stavu</w:t>
      </w:r>
    </w:p>
    <w:p w14:paraId="23BF2040" w14:textId="53FC8A56" w:rsidR="00425986" w:rsidRDefault="00425986">
      <w:pPr>
        <w:rPr>
          <w:sz w:val="24"/>
          <w:szCs w:val="24"/>
        </w:rPr>
      </w:pPr>
      <w:r>
        <w:rPr>
          <w:sz w:val="24"/>
          <w:szCs w:val="24"/>
        </w:rPr>
        <w:t>-okapy a svody jsou prorezlé, navíc chybí propojení do kanalizace (tam kde to umožňuje stav potrubí)</w:t>
      </w:r>
    </w:p>
    <w:p w14:paraId="1A53DFC2" w14:textId="04DB754D" w:rsidR="00425986" w:rsidRDefault="00425986">
      <w:pPr>
        <w:rPr>
          <w:sz w:val="24"/>
          <w:szCs w:val="24"/>
        </w:rPr>
      </w:pPr>
      <w:r>
        <w:rPr>
          <w:sz w:val="24"/>
          <w:szCs w:val="24"/>
        </w:rPr>
        <w:t>-dalším problémem je stav podbití a celkově špatný stav krovu, který je, jak už bylo zmíněno, nejdříve opravit</w:t>
      </w:r>
    </w:p>
    <w:p w14:paraId="722FCD35" w14:textId="19552605" w:rsidR="00425986" w:rsidRDefault="00425986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1E2A2E">
        <w:rPr>
          <w:sz w:val="24"/>
          <w:szCs w:val="24"/>
        </w:rPr>
        <w:t>částečně chybí i dozdění pod konstrukci střechy, které zatíkáním vody, hodně utrpělo</w:t>
      </w:r>
    </w:p>
    <w:p w14:paraId="72A03FCA" w14:textId="5CF2E17B" w:rsidR="001E2A2E" w:rsidRDefault="001E2A2E">
      <w:pPr>
        <w:rPr>
          <w:sz w:val="24"/>
          <w:szCs w:val="24"/>
        </w:rPr>
      </w:pPr>
      <w:r>
        <w:rPr>
          <w:sz w:val="24"/>
          <w:szCs w:val="24"/>
        </w:rPr>
        <w:t>-V NEJHORŠÍM STAVU JE HROMOSVOD- který je nutné vyměnit a udělat nové REVIZE!</w:t>
      </w:r>
    </w:p>
    <w:p w14:paraId="6CC114E1" w14:textId="464AFCD7" w:rsidR="001E2A2E" w:rsidRDefault="001E2A2E">
      <w:pPr>
        <w:rPr>
          <w:sz w:val="24"/>
          <w:szCs w:val="24"/>
        </w:rPr>
      </w:pPr>
    </w:p>
    <w:p w14:paraId="45D29CBF" w14:textId="5B623477" w:rsidR="001E2A2E" w:rsidRDefault="001E2A2E">
      <w:pPr>
        <w:rPr>
          <w:sz w:val="40"/>
          <w:szCs w:val="40"/>
        </w:rPr>
      </w:pPr>
      <w:r w:rsidRPr="001E2A2E">
        <w:rPr>
          <w:sz w:val="40"/>
          <w:szCs w:val="40"/>
        </w:rPr>
        <w:t>PLÁNOVANÝ POSTUP PRACÍ NA REKONSTRUKCI :</w:t>
      </w:r>
    </w:p>
    <w:p w14:paraId="61838E7F" w14:textId="659E207A" w:rsidR="001E2A2E" w:rsidRDefault="001E2A2E">
      <w:pPr>
        <w:rPr>
          <w:sz w:val="24"/>
          <w:szCs w:val="24"/>
        </w:rPr>
      </w:pPr>
      <w:r>
        <w:rPr>
          <w:sz w:val="24"/>
          <w:szCs w:val="24"/>
        </w:rPr>
        <w:t>-odstranění AL-krytiny- s odvozem a likvidací (cena likvidace bude doložena)</w:t>
      </w:r>
    </w:p>
    <w:p w14:paraId="7E50E885" w14:textId="5499A349" w:rsidR="001E2A2E" w:rsidRDefault="001E2A2E">
      <w:pPr>
        <w:rPr>
          <w:sz w:val="24"/>
          <w:szCs w:val="24"/>
        </w:rPr>
      </w:pPr>
      <w:r>
        <w:rPr>
          <w:sz w:val="24"/>
          <w:szCs w:val="24"/>
        </w:rPr>
        <w:t>-kontrola tesařských konstrukcí, posouzení stavu a jejich následná oprava/výměna (záleží od aktuálního stavu konstrukce)</w:t>
      </w:r>
    </w:p>
    <w:p w14:paraId="251A118C" w14:textId="2C8374C6" w:rsidR="001E2A2E" w:rsidRDefault="00360804">
      <w:pPr>
        <w:rPr>
          <w:sz w:val="24"/>
          <w:szCs w:val="24"/>
        </w:rPr>
      </w:pPr>
      <w:r>
        <w:rPr>
          <w:sz w:val="24"/>
          <w:szCs w:val="24"/>
        </w:rPr>
        <w:t>-d</w:t>
      </w:r>
      <w:r w:rsidR="001E2A2E">
        <w:rPr>
          <w:sz w:val="24"/>
          <w:szCs w:val="24"/>
        </w:rPr>
        <w:t>ozdění a oprava podezdívek, oprava venkovní omítky (dopojení na stávajíc</w:t>
      </w:r>
      <w:r>
        <w:rPr>
          <w:sz w:val="24"/>
          <w:szCs w:val="24"/>
        </w:rPr>
        <w:t>í</w:t>
      </w:r>
      <w:r w:rsidR="001E2A2E">
        <w:rPr>
          <w:sz w:val="24"/>
          <w:szCs w:val="24"/>
        </w:rPr>
        <w:t xml:space="preserve"> fasády</w:t>
      </w:r>
      <w:r>
        <w:rPr>
          <w:sz w:val="24"/>
          <w:szCs w:val="24"/>
        </w:rPr>
        <w:t>)</w:t>
      </w:r>
    </w:p>
    <w:p w14:paraId="4A239E3B" w14:textId="7C748ACD" w:rsidR="00360804" w:rsidRDefault="00360804">
      <w:pPr>
        <w:rPr>
          <w:sz w:val="24"/>
          <w:szCs w:val="24"/>
        </w:rPr>
      </w:pPr>
      <w:r>
        <w:rPr>
          <w:sz w:val="24"/>
          <w:szCs w:val="24"/>
        </w:rPr>
        <w:t>-STĚŠNÍ KYTINA BUDE OCELOVÁ- tvar</w:t>
      </w:r>
      <w:r w:rsidR="00E471D8">
        <w:rPr>
          <w:sz w:val="24"/>
          <w:szCs w:val="24"/>
        </w:rPr>
        <w:t>: TRAPÉZ</w:t>
      </w:r>
      <w:r>
        <w:rPr>
          <w:sz w:val="24"/>
          <w:szCs w:val="24"/>
        </w:rPr>
        <w:t xml:space="preserve"> </w:t>
      </w:r>
      <w:r w:rsidR="00E471D8">
        <w:rPr>
          <w:sz w:val="24"/>
          <w:szCs w:val="24"/>
        </w:rPr>
        <w:t>,</w:t>
      </w:r>
      <w:r>
        <w:rPr>
          <w:sz w:val="24"/>
          <w:szCs w:val="24"/>
        </w:rPr>
        <w:t xml:space="preserve"> barvu upřesní INVESTOR. </w:t>
      </w:r>
    </w:p>
    <w:p w14:paraId="557A5C9B" w14:textId="6D95E033" w:rsidR="00360804" w:rsidRDefault="00360804">
      <w:pPr>
        <w:rPr>
          <w:sz w:val="24"/>
          <w:szCs w:val="24"/>
        </w:rPr>
      </w:pPr>
      <w:r>
        <w:rPr>
          <w:sz w:val="24"/>
          <w:szCs w:val="24"/>
        </w:rPr>
        <w:t>-všechny napojení, oplechování, úžlabí, okapy, svody,…BAREVNĚ SJEDNOCENY!</w:t>
      </w:r>
    </w:p>
    <w:p w14:paraId="10BE011D" w14:textId="77777777" w:rsidR="004D1783" w:rsidRDefault="00360804">
      <w:pPr>
        <w:rPr>
          <w:sz w:val="24"/>
          <w:szCs w:val="24"/>
        </w:rPr>
      </w:pPr>
      <w:r>
        <w:rPr>
          <w:sz w:val="24"/>
          <w:szCs w:val="24"/>
        </w:rPr>
        <w:t>-všechny latě pod konstrukci krytiny střechy, budou INPREGNOVANÉ</w:t>
      </w:r>
      <w:r w:rsidR="004D1783">
        <w:rPr>
          <w:sz w:val="24"/>
          <w:szCs w:val="24"/>
        </w:rPr>
        <w:t>, i celá tesařská konstrukce bude očištěna a opatřena nátěrem proti houbám</w:t>
      </w:r>
    </w:p>
    <w:p w14:paraId="29C706FB" w14:textId="4ED94E47" w:rsidR="00360804" w:rsidRDefault="004D1783">
      <w:pPr>
        <w:rPr>
          <w:sz w:val="24"/>
          <w:szCs w:val="24"/>
        </w:rPr>
      </w:pPr>
      <w:r>
        <w:rPr>
          <w:sz w:val="24"/>
          <w:szCs w:val="24"/>
        </w:rPr>
        <w:lastRenderedPageBreak/>
        <w:t>-dále bude instalována doplňková hydroizolace (podstřešní folie) v celé ploše opravované střechy)</w:t>
      </w:r>
    </w:p>
    <w:p w14:paraId="2D4D1E52" w14:textId="77777777" w:rsidR="006940B7" w:rsidRDefault="004D1783">
      <w:pPr>
        <w:rPr>
          <w:sz w:val="24"/>
          <w:szCs w:val="24"/>
        </w:rPr>
      </w:pPr>
      <w:r>
        <w:rPr>
          <w:sz w:val="24"/>
          <w:szCs w:val="24"/>
        </w:rPr>
        <w:t>-celý systém bude splňovat normy pro ocelové střechy (počet zábran proti sněhu, větracích prvků, prvků pro prostupy přes střešní plášť, počet kotvících šroubů, těsnících profilů,</w:t>
      </w:r>
      <w:r w:rsidR="006940B7">
        <w:rPr>
          <w:sz w:val="24"/>
          <w:szCs w:val="24"/>
        </w:rPr>
        <w:t xml:space="preserve"> </w:t>
      </w:r>
    </w:p>
    <w:p w14:paraId="019CD3F0" w14:textId="0290FDCB" w:rsidR="004D1783" w:rsidRDefault="004D1783">
      <w:pPr>
        <w:rPr>
          <w:sz w:val="24"/>
          <w:szCs w:val="24"/>
        </w:rPr>
      </w:pPr>
      <w:r>
        <w:rPr>
          <w:sz w:val="24"/>
          <w:szCs w:val="24"/>
        </w:rPr>
        <w:t xml:space="preserve">lemování… </w:t>
      </w:r>
      <w:r w:rsidR="006940B7">
        <w:rPr>
          <w:sz w:val="24"/>
          <w:szCs w:val="24"/>
        </w:rPr>
        <w:t>(je to na základě použité krytiny a předpisů na její montáž)</w:t>
      </w:r>
    </w:p>
    <w:p w14:paraId="0F650B99" w14:textId="0F965C15" w:rsidR="006940B7" w:rsidRDefault="006940B7">
      <w:pPr>
        <w:rPr>
          <w:sz w:val="24"/>
          <w:szCs w:val="24"/>
        </w:rPr>
      </w:pPr>
      <w:r>
        <w:rPr>
          <w:sz w:val="24"/>
          <w:szCs w:val="24"/>
        </w:rPr>
        <w:t>-okapový systém je ocelový (barevnost podle střechy), VŠECHNY DETAILY je nutné doměřit na místě!</w:t>
      </w:r>
    </w:p>
    <w:p w14:paraId="1657451C" w14:textId="56095A90" w:rsidR="006940B7" w:rsidRDefault="006940B7">
      <w:pPr>
        <w:rPr>
          <w:sz w:val="24"/>
          <w:szCs w:val="24"/>
        </w:rPr>
      </w:pPr>
      <w:r>
        <w:rPr>
          <w:sz w:val="24"/>
          <w:szCs w:val="24"/>
        </w:rPr>
        <w:t>-po rekonstrukci střešního pláště, budou přesahy podbity. Na podbití budou použity dřevěné palubky (barva a tvar bude určen v průběhu realizace)</w:t>
      </w:r>
    </w:p>
    <w:p w14:paraId="3FE43C1A" w14:textId="7324C302" w:rsidR="006940B7" w:rsidRDefault="006940B7">
      <w:pPr>
        <w:rPr>
          <w:sz w:val="24"/>
          <w:szCs w:val="24"/>
        </w:rPr>
      </w:pPr>
      <w:r>
        <w:rPr>
          <w:sz w:val="24"/>
          <w:szCs w:val="24"/>
        </w:rPr>
        <w:t>-HROMOSVOD- je nutné kompletně vyměnit</w:t>
      </w:r>
      <w:r w:rsidR="005D1675">
        <w:rPr>
          <w:sz w:val="24"/>
          <w:szCs w:val="24"/>
        </w:rPr>
        <w:t>, nanovo propojit všechny kovové prvky, zajistit uzemnění(proměření funkčnosti stavu)a opatřit REVIZNÍ ZPRÁVOU!</w:t>
      </w:r>
    </w:p>
    <w:p w14:paraId="645A1ADD" w14:textId="1DFDCA6B" w:rsidR="005D1675" w:rsidRDefault="005D1675">
      <w:pPr>
        <w:rPr>
          <w:sz w:val="24"/>
          <w:szCs w:val="24"/>
        </w:rPr>
      </w:pPr>
      <w:r>
        <w:rPr>
          <w:sz w:val="24"/>
          <w:szCs w:val="24"/>
        </w:rPr>
        <w:t>-v areálu školy je nutné dodržovat BEZPEČNOST PRÁCE!, udržovat pořádek u provádění zakázky i v okolí celé stavby. Nutností je doložit likvidaci odpadů (podle zákonu o ukládání a likvidace odpadu)</w:t>
      </w:r>
    </w:p>
    <w:p w14:paraId="2C4B2CBC" w14:textId="70BE98CD" w:rsidR="00E471D8" w:rsidRDefault="00E471D8">
      <w:pPr>
        <w:rPr>
          <w:sz w:val="24"/>
          <w:szCs w:val="24"/>
        </w:rPr>
      </w:pPr>
      <w:r>
        <w:rPr>
          <w:sz w:val="24"/>
          <w:szCs w:val="24"/>
        </w:rPr>
        <w:t>-VÝKAZ VÝMĚR PRO OCENĚNÍ PRACÍ ,byl vypracován na základě PRŮSKUMU a reáln</w:t>
      </w:r>
      <w:r w:rsidR="00F20E8C">
        <w:rPr>
          <w:sz w:val="24"/>
          <w:szCs w:val="24"/>
        </w:rPr>
        <w:t>i situaci na stavbě, kde proběhlo zaměření a vypracování (soupisu doporučených návrhů a postupu prací)!!</w:t>
      </w:r>
    </w:p>
    <w:p w14:paraId="5133D02F" w14:textId="59377ADA" w:rsidR="005D1675" w:rsidRDefault="005D1675">
      <w:pPr>
        <w:rPr>
          <w:sz w:val="24"/>
          <w:szCs w:val="24"/>
        </w:rPr>
      </w:pPr>
      <w:r>
        <w:rPr>
          <w:sz w:val="24"/>
          <w:szCs w:val="24"/>
        </w:rPr>
        <w:t>DÍLNY BUDOU OPRAVOVÁNY ZA PROVOZU ! NUTNÁ ZVÝŠENÁ OSTRAŽITOST A DODRŽOVÁNÍ BEZPEČNOSTI U PROVÁDĚNÍ PRACOVNÍCH ÚKONŮ S OHLEDEM NA PROBÍHAJÍCÍ VÝUČBU STUDENT</w:t>
      </w:r>
      <w:r w:rsidR="00E471D8">
        <w:rPr>
          <w:sz w:val="24"/>
          <w:szCs w:val="24"/>
        </w:rPr>
        <w:t>Ů , POHYB MISTRŮ A UČITELŮ!!</w:t>
      </w:r>
    </w:p>
    <w:p w14:paraId="4070EC3D" w14:textId="4723C158" w:rsidR="00E471D8" w:rsidRDefault="00E471D8">
      <w:pPr>
        <w:rPr>
          <w:sz w:val="24"/>
          <w:szCs w:val="24"/>
        </w:rPr>
      </w:pPr>
    </w:p>
    <w:p w14:paraId="41BD1700" w14:textId="0E28202A" w:rsidR="00E471D8" w:rsidRDefault="00E471D8">
      <w:pPr>
        <w:rPr>
          <w:sz w:val="24"/>
          <w:szCs w:val="24"/>
        </w:rPr>
      </w:pPr>
    </w:p>
    <w:p w14:paraId="34669179" w14:textId="5DE79ADC" w:rsidR="00E471D8" w:rsidRDefault="00E471D8">
      <w:pPr>
        <w:rPr>
          <w:sz w:val="24"/>
          <w:szCs w:val="24"/>
        </w:rPr>
      </w:pPr>
    </w:p>
    <w:p w14:paraId="192CC3D7" w14:textId="6561C161" w:rsidR="00E471D8" w:rsidRDefault="00E471D8">
      <w:pPr>
        <w:rPr>
          <w:sz w:val="24"/>
          <w:szCs w:val="24"/>
        </w:rPr>
      </w:pPr>
    </w:p>
    <w:p w14:paraId="7244A1DE" w14:textId="4E02B69C" w:rsidR="00E471D8" w:rsidRDefault="00E471D8">
      <w:pPr>
        <w:rPr>
          <w:sz w:val="24"/>
          <w:szCs w:val="24"/>
        </w:rPr>
      </w:pPr>
    </w:p>
    <w:p w14:paraId="59246D57" w14:textId="6583874F" w:rsidR="00E471D8" w:rsidRDefault="00E471D8">
      <w:pPr>
        <w:rPr>
          <w:sz w:val="24"/>
          <w:szCs w:val="24"/>
        </w:rPr>
      </w:pPr>
    </w:p>
    <w:p w14:paraId="01EAC056" w14:textId="4E9CD8D9" w:rsidR="00E471D8" w:rsidRDefault="00E471D8">
      <w:pPr>
        <w:rPr>
          <w:sz w:val="24"/>
          <w:szCs w:val="24"/>
        </w:rPr>
      </w:pPr>
      <w:r>
        <w:rPr>
          <w:sz w:val="24"/>
          <w:szCs w:val="24"/>
        </w:rPr>
        <w:t>V Oselcích: 13.04.2021                                                             Vypracoval: Ing. Sládek Václav</w:t>
      </w:r>
    </w:p>
    <w:p w14:paraId="39D3EC6D" w14:textId="1221D436" w:rsidR="005D1675" w:rsidRDefault="005D1675">
      <w:pPr>
        <w:rPr>
          <w:sz w:val="24"/>
          <w:szCs w:val="24"/>
        </w:rPr>
      </w:pPr>
    </w:p>
    <w:p w14:paraId="36D6E174" w14:textId="6C93DDB4" w:rsidR="005D1675" w:rsidRDefault="005D1675">
      <w:pPr>
        <w:rPr>
          <w:sz w:val="24"/>
          <w:szCs w:val="24"/>
        </w:rPr>
      </w:pPr>
    </w:p>
    <w:p w14:paraId="7FAD35ED" w14:textId="59F9E683" w:rsidR="005D1675" w:rsidRDefault="005D1675">
      <w:pPr>
        <w:rPr>
          <w:sz w:val="24"/>
          <w:szCs w:val="24"/>
        </w:rPr>
      </w:pPr>
    </w:p>
    <w:p w14:paraId="5AC3BB47" w14:textId="77777777" w:rsidR="005D1675" w:rsidRPr="001E2A2E" w:rsidRDefault="005D1675">
      <w:pPr>
        <w:rPr>
          <w:sz w:val="24"/>
          <w:szCs w:val="24"/>
        </w:rPr>
      </w:pPr>
    </w:p>
    <w:p w14:paraId="65A6D3C4" w14:textId="77777777" w:rsidR="00586B77" w:rsidRPr="00586B77" w:rsidRDefault="00586B77">
      <w:pPr>
        <w:rPr>
          <w:sz w:val="48"/>
          <w:szCs w:val="48"/>
        </w:rPr>
      </w:pPr>
    </w:p>
    <w:sectPr w:rsidR="00586B77" w:rsidRPr="00586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B77"/>
    <w:rsid w:val="000A4CE3"/>
    <w:rsid w:val="001E2A2E"/>
    <w:rsid w:val="00360804"/>
    <w:rsid w:val="00425986"/>
    <w:rsid w:val="004D1783"/>
    <w:rsid w:val="00586B77"/>
    <w:rsid w:val="005D1675"/>
    <w:rsid w:val="00610D62"/>
    <w:rsid w:val="006940B7"/>
    <w:rsid w:val="00D76AFB"/>
    <w:rsid w:val="00E471D8"/>
    <w:rsid w:val="00F20E8C"/>
    <w:rsid w:val="00F3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EABF"/>
  <w15:chartTrackingRefBased/>
  <w15:docId w15:val="{541CA6F7-425A-4404-9F99-174B229B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492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Belanec Robert</dc:creator>
  <cp:keywords/>
  <dc:description/>
  <cp:lastModifiedBy>Jitka Boušová</cp:lastModifiedBy>
  <cp:revision>4</cp:revision>
  <dcterms:created xsi:type="dcterms:W3CDTF">2021-04-22T08:15:00Z</dcterms:created>
  <dcterms:modified xsi:type="dcterms:W3CDTF">2021-04-22T10:37:00Z</dcterms:modified>
</cp:coreProperties>
</file>